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【西班牙】塞维利亚四月节之旅行程单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1703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西班牙-马德里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塞维利亚-塞维利亚王宫-塞维利亚大教堂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如果说安达卢西亚是“欧罗巴的后花园”，那塞维利亚就是这座花园里最艳丽的玫瑰。
                <w:br/>
                作为西班牙第三大城市、安达卢西亚自治大区的首府，塞维利亚集中了西班牙所有的热情、奔放魅惑、风情万种。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 - 梅里达 - 塞维利亚
                <w:br/>
              </w:t>
            </w:r>
          </w:p>
          <w:p>
            <w:pPr>
              <w:pStyle w:val="indent"/>
            </w:pPr>
            <w:r>
              <w:rPr>
                <w:rFonts w:ascii="微软雅黑" w:hAnsi="微软雅黑" w:eastAsia="微软雅黑" w:cs="微软雅黑"/>
                <w:color w:val="000000"/>
                <w:sz w:val="20"/>
                <w:szCs w:val="20"/>
              </w:rPr>
              <w:t xml:space="preserve">
                早上八点十五在【马德里西班牙广场】集合，八点半准时出发。
                <w:br/>
                第一站我们将前往【梅里达】(Mérida)，在导游的带领下我们将参观【古罗马剧场】、【戴安娜神庙】、【米拉格罗斯渡槽】等景点。
                <w:br/>
                参观完这些景点后，游客们将自行活动，并自费午餐，约下午三点启程前往【塞维利亚】。
                <w:br/>
                到达后，我们将在专业导游的带领下参观【黄金塔】、【西班牙广场】、【路易莎公园】、【塞维利亚四月节市场】等景点， 随后在我们将在【塞维利亚四月节市场】进行自由活动，同时还可以选择自费体验塞维利亚特色的全景游船项目。
                <w:br/>
                约晚上七点半，集合返回酒店。
                <w:br/>
                交通：豪华旅游大巴
                <w:br/>
                景点：古罗马剧场，戴安娜神庙，米拉格罗斯渡槽，黄金塔，西班牙广场，路易莎公园，塞维利亚四月节市场等。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塞维利亚 - 马德里
                <w:br/>
              </w:t>
            </w:r>
          </w:p>
          <w:p>
            <w:pPr>
              <w:pStyle w:val="indent"/>
            </w:pPr>
            <w:r>
              <w:rPr>
                <w:rFonts w:ascii="微软雅黑" w:hAnsi="微软雅黑" w:eastAsia="微软雅黑" w:cs="微软雅黑"/>
                <w:color w:val="000000"/>
                <w:sz w:val="20"/>
                <w:szCs w:val="20"/>
              </w:rPr>
              <w:t xml:space="preserve">
                在酒店享用早餐后，在专业导游的陪同下，出发前往塞维利亚市中心区域进行参观。
                <w:br/>
                我们将参观【塞维利亚主教堂】、【塞维利亚王宫】、【都市阳伞】等景点。
                <w:br/>
                游客可选择自费购买门票进入参观，门票可提前预定。
                <w:br/>
                参观完这些景点后，游客们将自行活动，可继续前往【四月节市场】并自费午餐。
                <w:br/>
                游览完毕后，下午三点于下车点集合，启程返回马德里，结束本次旅程。
                <w:br/>
                交通：豪华旅游大巴
                <w:br/>
                景点：塞维利亚主教堂，塞维利亚王宫，都市阳伞，四月节市场等。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①酒店早餐
                <w:br/>
                ②全程酒店住宿
                <w:br/>
                ③往返旅游巴士
                <w:br/>
                ④巴士旅游保险
                <w:br/>
                ⑤中文领队服务
                <w:br/>
                ⑥酒店标准2人间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①早餐、午餐和晚餐中的饮料和酒
                <w:br/>
                ②每位客人每天规定最少给司机和导游小费各2欧元
                <w:br/>
                ③午餐和晚餐：客户需自费午餐和晚餐
                <w:br/>
                ④单间差：如客户不愿意与同性拼房则需支付单人间差价
                <w:br/>
                ⑤自费景点门票：客户可以根据自己的意愿选择是否购买景点门票
                <w:br/>
                ⑥酒店内洗衣、理发、电话、传真、收费电视、饮品、烟酒等个人消费。
                <w:br/>
                ⑦因交通延阻、罢工、天气、飞机、机器故障、航班取消或更改时间等不可抗力原因所导致的额外费用
                <w:br/>
                ⑧以上“费用包含”中不包含的其它项目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塞维利亚全景游船</w:t>
            </w:r>
          </w:p>
        </w:tc>
        <w:tc>
          <w:tcPr/>
          <w:p>
            <w:pPr>
              <w:pStyle w:val="indent"/>
            </w:pPr>
            <w:r>
              <w:rPr>
                <w:rFonts w:ascii="微软雅黑" w:hAnsi="微软雅黑" w:eastAsia="微软雅黑" w:cs="微软雅黑"/>
                <w:color w:val="000000"/>
                <w:sz w:val="20"/>
                <w:szCs w:val="20"/>
              </w:rPr>
              <w:t xml:space="preserve">以不同的方式向您展示塞维利亚的角落。 无论您想要了解最具历史意义的塞维利亚，还是想在瓜达尔基维尔河的自然环境中放松身心并品尝美酒。 享受我们的游船之旅，体验难忘的体验。提供塞维利亚最好的休闲选择之一，晚上在瓜达尔基维尔的浪漫游船，船上的庆祝活动，船上的告别......</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€(欧元) 17.00</w:t>
            </w:r>
          </w:p>
        </w:tc>
      </w:tr>
      <w:tr>
        <w:trPr/>
        <w:tc>
          <w:tcPr/>
          <w:p>
            <w:pPr>
              <w:pStyle w:val="indent"/>
            </w:pPr>
            <w:r>
              <w:rPr>
                <w:rFonts w:ascii="微软雅黑" w:hAnsi="微软雅黑" w:eastAsia="微软雅黑" w:cs="微软雅黑"/>
                <w:color w:val="000000"/>
                <w:sz w:val="20"/>
                <w:szCs w:val="20"/>
              </w:rPr>
              <w:t xml:space="preserve">弗拉明戈舞表演</w:t>
            </w:r>
          </w:p>
        </w:tc>
        <w:tc>
          <w:tcPr/>
          <w:p>
            <w:pPr>
              <w:pStyle w:val="indent"/>
            </w:pPr>
            <w:r>
              <w:rPr>
                <w:rFonts w:ascii="微软雅黑" w:hAnsi="微软雅黑" w:eastAsia="微软雅黑" w:cs="微软雅黑"/>
                <w:color w:val="000000"/>
                <w:sz w:val="20"/>
                <w:szCs w:val="20"/>
              </w:rPr>
              <w:t xml:space="preserve">您可以现场欣赏弗拉门戈表演（赠送饮料）或者可以选择同时享用最美味的西式晚餐（+39欧）。</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€(欧元) 40.00</w:t>
            </w:r>
          </w:p>
        </w:tc>
      </w:tr>
      <w:tr>
        <w:trPr/>
        <w:tc>
          <w:tcPr/>
          <w:p>
            <w:pPr>
              <w:pStyle w:val="indent"/>
            </w:pPr>
            <w:r>
              <w:rPr>
                <w:rFonts w:ascii="微软雅黑" w:hAnsi="微软雅黑" w:eastAsia="微软雅黑" w:cs="微软雅黑"/>
                <w:color w:val="000000"/>
                <w:sz w:val="20"/>
                <w:szCs w:val="20"/>
              </w:rPr>
              <w:t xml:space="preserve">塞维利亚王宫门票</w:t>
            </w:r>
          </w:p>
        </w:tc>
        <w:tc>
          <w:tcPr/>
          <w:p>
            <w:pPr>
              <w:pStyle w:val="indent"/>
            </w:pPr>
            <w:r>
              <w:rPr>
                <w:rFonts w:ascii="微软雅黑" w:hAnsi="微软雅黑" w:eastAsia="微软雅黑" w:cs="微软雅黑"/>
                <w:color w:val="000000"/>
                <w:sz w:val="20"/>
                <w:szCs w:val="20"/>
              </w:rPr>
              <w:t xml:space="preserve">塞维利亚王宫是欧洲最古老的皇家宫殿，在1987年是已经被选为世 界文化遗产。王宫修建于中世纪，最早是摩尔人的城堡，后来是伊斯兰风格、基督教风格和哥特风格的融合，非常能够体现安达卢西 亚本地区的建筑风格。除去建筑，王宫的花园也混合阿拉伯式和哥特式这两种风格，很有看头。这里还是电视剧《权力的游戏》中多恩的马泰尔家族的皇宫庭园拍摄地。</w:t>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€(欧元) 15.00</w:t>
            </w:r>
          </w:p>
        </w:tc>
      </w:tr>
      <w:tr>
        <w:trPr/>
        <w:tc>
          <w:tcPr/>
          <w:p>
            <w:pPr>
              <w:pStyle w:val="indent"/>
            </w:pPr>
            <w:r>
              <w:rPr>
                <w:rFonts w:ascii="微软雅黑" w:hAnsi="微软雅黑" w:eastAsia="微软雅黑" w:cs="微软雅黑"/>
                <w:color w:val="000000"/>
                <w:sz w:val="20"/>
                <w:szCs w:val="20"/>
              </w:rPr>
              <w:t xml:space="preserve">塞维利亚大教堂门票</w:t>
            </w:r>
          </w:p>
        </w:tc>
        <w:tc>
          <w:tcPr/>
          <w:p>
            <w:pPr>
              <w:pStyle w:val="indent"/>
            </w:pPr>
            <w:r>
              <w:rPr>
                <w:rFonts w:ascii="微软雅黑" w:hAnsi="微软雅黑" w:eastAsia="微软雅黑" w:cs="微软雅黑"/>
                <w:color w:val="000000"/>
                <w:sz w:val="20"/>
                <w:szCs w:val="20"/>
              </w:rPr>
              <w:t xml:space="preserve">维利亚大教堂，它曾是基督教世界里最大的宗教建筑，已经被选为世界文化遗产。伟大的航海家哥伦布最后就是长眠于塞维利亚，他的灵柩埋葬在塞维利亚大教堂中。</w:t>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€(欧元) 12.00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欢迎您参加西乐游联盟组织的旅游团，西乐游联盟成立于2018年，专注于开发西班牙本地散拼团，让西班旅游走出自己的特色，告别零散和不规范的旅游活动。
                <w:br/>
                <w:br/>
                儿童价特殊说明：2位成人带一位6岁以下小孩同住双人间，小孩不占床可享受儿童价。小孩占床则与成人同价。一位成人带一位小孩，小孩与成人同价。
                <w:br/>
                <w:br/>
                请按照上团通知书上的大巴位置对号入座，座位不可变。 一切事宜，请仔细听从领队安排。 注: 3号和4号为领队座位，请勿选座，谢谢！
                <w:br/>
                <w:br/>
                上下车：
                <w:br/>
                ① 所有乘客须在集合时间准时到达，凭此上车凭证上车，领队会在出发前15分钟点名，如未能按约定时间到达，我公司旅游大巴不作等候，并视为自动放弃，费用不退。
                <w:br/>
                ② 文件内标明上下车时间均为预计时间，具体上车下车地点为以本公司确认为准 (如遇交通情况或者其他特殊以外情况本公司大巴不能准时到达上车地点或者时间临时变更，本公司将及时通知，请务必耐心等待)。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w:br/>
                在旅行途中可能遇到当地警察随机检查护照，请在出行前检查护照有效期与签证类型，如果居留过期时间为三个月以上，需携带续居留相关证件。务必随身携带有效护照或居留参团, 若出现团员没有携带有效护照或居留乘坐往返大巴的情况，西乐游联盟有权对乘客作拒收处理。
                <w:br/>
                <w:br/>
                乘坐大巴安全提示：
                <w:br/>
                ①禁止在车内抽烟。
                <w:br/>
                ②请勿携带违禁物品。
                <w:br/>
                ③请保持大巴位置清洁，不要随意摆弄车上的任何物件，以避免不必要的损坏。
                <w:br/>
                ④在大巴临时停靠期间，服从领队指令，请勿远离。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①出发前30天以上，西乐游不收取任何费用。
                <w:br/>
                ②出发前30-16天，西乐游收取报名单上应收款项的 40%。
                <w:br/>
                ③出发前15-8天，西乐游收取报名单上应收款项的 80%。
                <w:br/>
                ④出发前7-0天，西乐游恕不退还您所缴纳的旅游费用。
                <w:br/>
                <w:br/>
                因不可抗因素（政府、战争暴乱游行罢工堵车以及宗教）等事件影响行程及价格，费用由组团社/游客承担，与本社无关。
                <w:br/>
                因为航班时刻、延误等造成酒店、用餐、用车、导游、门票等一切费用风险，本社将尽力协助处理，但产生的费用与本社无关。
                <w:br/>
                组团社/游客未在本社要求期限内支付酒店车船机票等预付金，造成酒店及车船机票被取消或涨价损失，一切涨价损失的费用与本社无关。
                <w:br/>
                确认后或者行程中，有需变更应提前72小时通知本社操作员，临时变更费用以及损失的费用都由客方承担，本社有权根据具体情况加收相应的临时处理费。
                <w:br/>
                如游客出现境外滞留不归等情况，按不可抗因素处理，本社无责任。
                <w:br/>
                地接社车辆均按照欧洲当地法律投保商业车险，但不等同于游客人身意外险。组团社/游客应另行购买人身意外险。一但发生意外事件，本社会帮助客人与当地商业保险承办商进行索赔，但不等同于本社直接赔付。
                <w:br/>
                客人应自行照料私人随行物品，一但游客在境外出现财产损失，与本社无关。本社会帮助游客进行报警等相关事宜。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①姓名
                <w:br/>
                ②护照号或者身份证居留号
                <w:br/>
                ③性别
                <w:br/>
                ④出生日期
                <w:br/>
                ⑤房型
                <w:br/>
                ⑥联系方式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2024-05-09T00:45:54+08:00</dcterms:created>
  <dcterms:modified xsi:type="dcterms:W3CDTF">2024-05-09T00:45:54+08:00</dcterms:modified>
</cp:coreProperties>
</file>

<file path=docProps/custom.xml><?xml version="1.0" encoding="utf-8"?>
<Properties xmlns="http://schemas.openxmlformats.org/officeDocument/2006/custom-properties" xmlns:vt="http://schemas.openxmlformats.org/officeDocument/2006/docPropsVTypes"/>
</file>